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93E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Z A</w:t>
      </w:r>
      <w:r w:rsidR="0064717F">
        <w:rPr>
          <w:rFonts w:ascii="Times New Roman" w:hAnsi="Times New Roman" w:cs="Times New Roman"/>
          <w:b/>
          <w:sz w:val="28"/>
          <w:szCs w:val="28"/>
        </w:rPr>
        <w:t xml:space="preserve"> R Z Ą D Z E N I E   Nr </w:t>
      </w:r>
      <w:r w:rsidR="0060216E">
        <w:rPr>
          <w:rFonts w:ascii="Times New Roman" w:hAnsi="Times New Roman" w:cs="Times New Roman"/>
          <w:b/>
          <w:sz w:val="28"/>
          <w:szCs w:val="28"/>
        </w:rPr>
        <w:t>0050/565/2023</w:t>
      </w: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>P R E Z Y D E N T A   M I A S T A   R Z E S Z O W A</w:t>
      </w: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31A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60216E">
        <w:rPr>
          <w:rFonts w:ascii="Times New Roman" w:hAnsi="Times New Roman" w:cs="Times New Roman"/>
          <w:b/>
          <w:sz w:val="28"/>
          <w:szCs w:val="28"/>
        </w:rPr>
        <w:t xml:space="preserve">19 grudnia 2023 </w:t>
      </w:r>
      <w:r w:rsidRPr="0092631A">
        <w:rPr>
          <w:rFonts w:ascii="Times New Roman" w:hAnsi="Times New Roman" w:cs="Times New Roman"/>
          <w:b/>
          <w:sz w:val="28"/>
          <w:szCs w:val="28"/>
        </w:rPr>
        <w:t xml:space="preserve">r. 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</w:rPr>
      </w:pPr>
    </w:p>
    <w:p w:rsidR="0092631A" w:rsidRPr="00C32956" w:rsidRDefault="0092631A" w:rsidP="0092631A">
      <w:pPr>
        <w:pStyle w:val="Tekstpodstawowy3"/>
        <w:spacing w:line="120" w:lineRule="atLeast"/>
        <w:rPr>
          <w:sz w:val="24"/>
          <w:szCs w:val="24"/>
        </w:rPr>
      </w:pPr>
      <w:r w:rsidRPr="00C32956">
        <w:rPr>
          <w:sz w:val="24"/>
          <w:szCs w:val="24"/>
        </w:rPr>
        <w:t>w sprawie ogłoszenia wykazu nieruchomości położonej w R</w:t>
      </w:r>
      <w:r w:rsidR="00C32956">
        <w:rPr>
          <w:sz w:val="24"/>
          <w:szCs w:val="24"/>
        </w:rPr>
        <w:t xml:space="preserve">zeszowie </w:t>
      </w:r>
      <w:r w:rsidRPr="00C32956">
        <w:rPr>
          <w:sz w:val="24"/>
          <w:szCs w:val="24"/>
        </w:rPr>
        <w:t xml:space="preserve">przy </w:t>
      </w:r>
      <w:r w:rsidR="00C32956">
        <w:rPr>
          <w:sz w:val="24"/>
          <w:szCs w:val="24"/>
        </w:rPr>
        <w:t xml:space="preserve">                                 </w:t>
      </w:r>
      <w:r w:rsidRPr="00C32956">
        <w:rPr>
          <w:sz w:val="24"/>
          <w:szCs w:val="24"/>
        </w:rPr>
        <w:t>ul.</w:t>
      </w:r>
      <w:r w:rsidR="003B294B" w:rsidRPr="00C32956">
        <w:rPr>
          <w:sz w:val="24"/>
          <w:szCs w:val="24"/>
        </w:rPr>
        <w:t xml:space="preserve"> </w:t>
      </w:r>
      <w:r w:rsidR="00946B33" w:rsidRPr="00C32956">
        <w:rPr>
          <w:sz w:val="24"/>
          <w:szCs w:val="24"/>
        </w:rPr>
        <w:t>Malowniczej</w:t>
      </w:r>
      <w:r w:rsidRPr="00C32956">
        <w:rPr>
          <w:sz w:val="24"/>
          <w:szCs w:val="24"/>
        </w:rPr>
        <w:t>, przeznaczonej do sprzedaży w drodze przetargu nieograniczonego.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</w:rPr>
      </w:pP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>Na podstawie art. 30 ust. 2 pkt. 3 ustawy z d</w:t>
      </w:r>
      <w:r>
        <w:rPr>
          <w:rFonts w:ascii="Times New Roman" w:hAnsi="Times New Roman" w:cs="Times New Roman"/>
          <w:sz w:val="24"/>
          <w:szCs w:val="24"/>
        </w:rPr>
        <w:t xml:space="preserve">nia 8 marca 1990 r.  </w:t>
      </w:r>
      <w:r w:rsidRPr="0092631A">
        <w:rPr>
          <w:rFonts w:ascii="Times New Roman" w:hAnsi="Times New Roman" w:cs="Times New Roman"/>
          <w:sz w:val="24"/>
          <w:szCs w:val="24"/>
        </w:rPr>
        <w:t>o samorządzie  gminnym (</w:t>
      </w:r>
      <w:proofErr w:type="spellStart"/>
      <w:r w:rsidRPr="0092631A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92631A">
        <w:rPr>
          <w:rFonts w:ascii="Times New Roman" w:hAnsi="Times New Roman" w:cs="Times New Roman"/>
          <w:sz w:val="24"/>
          <w:szCs w:val="24"/>
        </w:rPr>
        <w:t xml:space="preserve">. z </w:t>
      </w:r>
      <w:r w:rsidR="00C32956">
        <w:rPr>
          <w:rFonts w:ascii="Times New Roman" w:hAnsi="Times New Roman" w:cs="Times New Roman"/>
          <w:sz w:val="24"/>
          <w:szCs w:val="24"/>
        </w:rPr>
        <w:t>2023</w:t>
      </w:r>
      <w:r w:rsidRPr="0092631A">
        <w:rPr>
          <w:rFonts w:ascii="Times New Roman" w:hAnsi="Times New Roman" w:cs="Times New Roman"/>
          <w:sz w:val="24"/>
          <w:szCs w:val="24"/>
        </w:rPr>
        <w:t xml:space="preserve"> poz. </w:t>
      </w:r>
      <w:r w:rsidR="00C32956">
        <w:rPr>
          <w:rFonts w:ascii="Times New Roman" w:hAnsi="Times New Roman" w:cs="Times New Roman"/>
          <w:sz w:val="24"/>
          <w:szCs w:val="24"/>
        </w:rPr>
        <w:t>40</w:t>
      </w:r>
      <w:r w:rsidR="00C267D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267D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267DE">
        <w:rPr>
          <w:rFonts w:ascii="Times New Roman" w:hAnsi="Times New Roman" w:cs="Times New Roman"/>
          <w:sz w:val="24"/>
          <w:szCs w:val="24"/>
        </w:rPr>
        <w:t>. zm.</w:t>
      </w:r>
      <w:r w:rsidRPr="0092631A">
        <w:rPr>
          <w:rFonts w:ascii="Times New Roman" w:hAnsi="Times New Roman" w:cs="Times New Roman"/>
          <w:sz w:val="24"/>
          <w:szCs w:val="24"/>
        </w:rPr>
        <w:t xml:space="preserve"> ) oraz art. 35 i art. 40  us</w:t>
      </w:r>
      <w:r>
        <w:rPr>
          <w:rFonts w:ascii="Times New Roman" w:hAnsi="Times New Roman" w:cs="Times New Roman"/>
          <w:sz w:val="24"/>
          <w:szCs w:val="24"/>
        </w:rPr>
        <w:t xml:space="preserve">tawy z dnia 21 sierpnia 1997 r.                                </w:t>
      </w:r>
      <w:r w:rsidRPr="0092631A">
        <w:rPr>
          <w:rFonts w:ascii="Times New Roman" w:hAnsi="Times New Roman" w:cs="Times New Roman"/>
          <w:sz w:val="24"/>
          <w:szCs w:val="24"/>
        </w:rPr>
        <w:t>o</w:t>
      </w:r>
      <w:r w:rsidR="0024726F">
        <w:rPr>
          <w:rFonts w:ascii="Times New Roman" w:hAnsi="Times New Roman" w:cs="Times New Roman"/>
          <w:sz w:val="24"/>
          <w:szCs w:val="24"/>
        </w:rPr>
        <w:t xml:space="preserve"> gospodarce nieruchomościami  (</w:t>
      </w:r>
      <w:proofErr w:type="spellStart"/>
      <w:r w:rsidRPr="0092631A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92631A">
        <w:rPr>
          <w:rFonts w:ascii="Times New Roman" w:hAnsi="Times New Roman" w:cs="Times New Roman"/>
          <w:sz w:val="24"/>
          <w:szCs w:val="24"/>
        </w:rPr>
        <w:t xml:space="preserve">. z </w:t>
      </w:r>
      <w:r w:rsidR="00C32956">
        <w:rPr>
          <w:rFonts w:ascii="Times New Roman" w:hAnsi="Times New Roman" w:cs="Times New Roman"/>
          <w:sz w:val="24"/>
          <w:szCs w:val="24"/>
        </w:rPr>
        <w:t>2023</w:t>
      </w:r>
      <w:r w:rsidR="00C267DE">
        <w:rPr>
          <w:rFonts w:ascii="Times New Roman" w:hAnsi="Times New Roman" w:cs="Times New Roman"/>
          <w:sz w:val="24"/>
          <w:szCs w:val="24"/>
        </w:rPr>
        <w:t xml:space="preserve"> poz. </w:t>
      </w:r>
      <w:r w:rsidR="00C32956">
        <w:rPr>
          <w:rFonts w:ascii="Times New Roman" w:hAnsi="Times New Roman" w:cs="Times New Roman"/>
          <w:sz w:val="24"/>
          <w:szCs w:val="24"/>
        </w:rPr>
        <w:t>344</w:t>
      </w:r>
      <w:r w:rsidRPr="0092631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2631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2631A">
        <w:rPr>
          <w:rFonts w:ascii="Times New Roman" w:hAnsi="Times New Roman" w:cs="Times New Roman"/>
          <w:sz w:val="24"/>
          <w:szCs w:val="24"/>
        </w:rPr>
        <w:t>. zm.)  oraz wykonując uchwałę Rady Miasta Rzeszowa nr</w:t>
      </w:r>
      <w:r w:rsidR="0009423E">
        <w:rPr>
          <w:rFonts w:ascii="Times New Roman" w:hAnsi="Times New Roman" w:cs="Times New Roman"/>
          <w:sz w:val="24"/>
          <w:szCs w:val="24"/>
        </w:rPr>
        <w:t xml:space="preserve"> </w:t>
      </w:r>
      <w:r w:rsidR="00946B33">
        <w:rPr>
          <w:rFonts w:ascii="Times New Roman" w:hAnsi="Times New Roman" w:cs="Times New Roman"/>
          <w:sz w:val="24"/>
          <w:szCs w:val="24"/>
        </w:rPr>
        <w:t>VI/81/2015 z dnia 16 lutego 2015</w:t>
      </w:r>
      <w:r w:rsidR="00D60C98">
        <w:rPr>
          <w:rFonts w:ascii="Times New Roman" w:hAnsi="Times New Roman" w:cs="Times New Roman"/>
          <w:sz w:val="24"/>
          <w:szCs w:val="24"/>
        </w:rPr>
        <w:t xml:space="preserve"> </w:t>
      </w:r>
      <w:r w:rsidR="000834CF">
        <w:rPr>
          <w:rFonts w:ascii="Times New Roman" w:hAnsi="Times New Roman" w:cs="Times New Roman"/>
          <w:sz w:val="24"/>
          <w:szCs w:val="24"/>
        </w:rPr>
        <w:t xml:space="preserve"> r.,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631A" w:rsidRPr="0092631A" w:rsidRDefault="0092631A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>Prezydent Miasta Rzeszowa zarządza, co następuje: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631A" w:rsidRPr="00C32956" w:rsidRDefault="000834CF" w:rsidP="00C32956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sz w:val="24"/>
          <w:szCs w:val="24"/>
        </w:rPr>
        <w:t xml:space="preserve">Przeznacza się do sprzedaży w drodze przetargu nieograniczonego, nieruchomość położoną </w:t>
      </w:r>
      <w:r w:rsidR="00983C4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2631A">
        <w:rPr>
          <w:rFonts w:ascii="Times New Roman" w:hAnsi="Times New Roman" w:cs="Times New Roman"/>
          <w:sz w:val="24"/>
          <w:szCs w:val="24"/>
        </w:rPr>
        <w:t>w Rzeszowie wymienioną w wykazie stanowiącym załącznik do niniejszego zarządzenia.</w:t>
      </w:r>
    </w:p>
    <w:p w:rsidR="0092631A" w:rsidRPr="0092631A" w:rsidRDefault="0092631A" w:rsidP="0092631A">
      <w:pPr>
        <w:spacing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2631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92631A" w:rsidRPr="0092631A" w:rsidRDefault="000834CF" w:rsidP="0092631A">
      <w:pPr>
        <w:spacing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92631A" w:rsidRPr="000834CF" w:rsidRDefault="0092631A" w:rsidP="000834CF">
      <w:pPr>
        <w:jc w:val="both"/>
        <w:rPr>
          <w:rFonts w:ascii="Times New Roman" w:hAnsi="Times New Roman" w:cs="Times New Roman"/>
          <w:sz w:val="24"/>
          <w:szCs w:val="24"/>
        </w:rPr>
      </w:pPr>
      <w:r w:rsidRPr="007F71A9">
        <w:rPr>
          <w:rFonts w:ascii="Times New Roman" w:hAnsi="Times New Roman" w:cs="Times New Roman"/>
          <w:sz w:val="24"/>
          <w:szCs w:val="24"/>
        </w:rPr>
        <w:t>Wykaz o którym mowa w § 1. podlega wywieszeniu na tablicy ogłoszeń w Biurze Gospodarki Mieniem Mia</w:t>
      </w:r>
      <w:r w:rsidR="007F71A9" w:rsidRPr="007F71A9">
        <w:rPr>
          <w:rFonts w:ascii="Times New Roman" w:hAnsi="Times New Roman" w:cs="Times New Roman"/>
          <w:sz w:val="24"/>
          <w:szCs w:val="24"/>
        </w:rPr>
        <w:t>sta Rzeszowa Plac Ofiar Getta 3. Informację o wywieszeniu wykazu należy podać do publicznej wiadomości przez ogłoszenie w prasie lokalnej i stronie internetowej Urzędu Miasta Rzeszowa.</w:t>
      </w:r>
    </w:p>
    <w:p w:rsidR="0092631A" w:rsidRPr="0092631A" w:rsidRDefault="0092631A" w:rsidP="009263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31A">
        <w:rPr>
          <w:rFonts w:ascii="Times New Roman" w:hAnsi="Times New Roman" w:cs="Times New Roman"/>
          <w:b/>
          <w:sz w:val="24"/>
          <w:szCs w:val="24"/>
        </w:rPr>
        <w:t>§ 3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b w:val="0"/>
          <w:sz w:val="24"/>
          <w:szCs w:val="24"/>
        </w:rPr>
        <w:t>Wykonanie zarządzenia powierza się Dyrektorowi Biura Gospodarki Mieniem Miasta Rzeszowa.</w:t>
      </w:r>
      <w:r w:rsidRPr="0092631A">
        <w:rPr>
          <w:sz w:val="24"/>
          <w:szCs w:val="24"/>
        </w:rPr>
        <w:t xml:space="preserve"> </w:t>
      </w:r>
    </w:p>
    <w:p w:rsidR="0092631A" w:rsidRPr="0092631A" w:rsidRDefault="0092631A" w:rsidP="0092631A">
      <w:pPr>
        <w:pStyle w:val="Tekstpodstawowy3"/>
        <w:rPr>
          <w:sz w:val="24"/>
          <w:szCs w:val="24"/>
        </w:rPr>
      </w:pPr>
      <w:r w:rsidRPr="0092631A">
        <w:rPr>
          <w:sz w:val="24"/>
          <w:szCs w:val="24"/>
        </w:rPr>
        <w:t xml:space="preserve">  </w:t>
      </w:r>
    </w:p>
    <w:p w:rsidR="0092631A" w:rsidRPr="0092631A" w:rsidRDefault="000834CF" w:rsidP="0092631A">
      <w:pPr>
        <w:pStyle w:val="Tekstpodstawowy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§ 4</w:t>
      </w:r>
    </w:p>
    <w:p w:rsidR="0092631A" w:rsidRPr="0092631A" w:rsidRDefault="0092631A" w:rsidP="0092631A">
      <w:pPr>
        <w:pStyle w:val="Tekstpodstawowy3"/>
        <w:jc w:val="center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  <w:r w:rsidRPr="0092631A">
        <w:rPr>
          <w:b w:val="0"/>
          <w:sz w:val="24"/>
          <w:szCs w:val="24"/>
        </w:rPr>
        <w:t>Zarządzenie wchodzi w życie z dniem podpisania.</w:t>
      </w:r>
    </w:p>
    <w:p w:rsidR="0092631A" w:rsidRPr="0092631A" w:rsidRDefault="0092631A" w:rsidP="0092631A">
      <w:pPr>
        <w:pStyle w:val="Tekstpodstawowy3"/>
        <w:rPr>
          <w:b w:val="0"/>
          <w:sz w:val="24"/>
          <w:szCs w:val="24"/>
        </w:rPr>
      </w:pPr>
    </w:p>
    <w:p w:rsidR="0092631A" w:rsidRPr="0092631A" w:rsidRDefault="0092631A" w:rsidP="0092631A">
      <w:pPr>
        <w:pStyle w:val="Tekstpodstawowy3"/>
        <w:jc w:val="left"/>
        <w:rPr>
          <w:b w:val="0"/>
        </w:rPr>
      </w:pPr>
    </w:p>
    <w:p w:rsidR="0092631A" w:rsidRPr="0092631A" w:rsidRDefault="0092631A" w:rsidP="0092631A">
      <w:pPr>
        <w:pStyle w:val="Tekstpodstawowy3"/>
        <w:ind w:left="5664"/>
        <w:jc w:val="left"/>
      </w:pPr>
      <w:r w:rsidRPr="0092631A">
        <w:rPr>
          <w:b w:val="0"/>
        </w:rPr>
        <w:t xml:space="preserve">                                                      </w:t>
      </w:r>
      <w:r w:rsidRPr="0092631A">
        <w:tab/>
        <w:t xml:space="preserve">                                                                                             Prezydent Miasta Rzeszowa </w:t>
      </w: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834CF" w:rsidRDefault="000834CF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2631A" w:rsidRDefault="0092631A" w:rsidP="00780B8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80B86" w:rsidRPr="00BF24EA" w:rsidRDefault="00780B86" w:rsidP="00C267DE">
      <w:pPr>
        <w:spacing w:after="0"/>
        <w:ind w:left="212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lastRenderedPageBreak/>
        <w:t>Załącznik do Zarządzenia Prezydenta Miasta Rzeszowa</w:t>
      </w:r>
    </w:p>
    <w:p w:rsidR="00780B86" w:rsidRPr="00072AC4" w:rsidRDefault="000B4771" w:rsidP="000B4771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</w:t>
      </w:r>
      <w:r w:rsidR="00C267DE"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Nr</w:t>
      </w:r>
      <w:r w:rsidR="00A4117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0216E">
        <w:rPr>
          <w:rFonts w:ascii="Times New Roman" w:hAnsi="Times New Roman" w:cs="Times New Roman"/>
          <w:bCs/>
          <w:sz w:val="20"/>
          <w:szCs w:val="20"/>
        </w:rPr>
        <w:t xml:space="preserve">0050/565/2023  </w:t>
      </w:r>
      <w:r w:rsidR="0064717F">
        <w:rPr>
          <w:rFonts w:ascii="Times New Roman" w:hAnsi="Times New Roman" w:cs="Times New Roman"/>
          <w:bCs/>
          <w:sz w:val="20"/>
          <w:szCs w:val="20"/>
        </w:rPr>
        <w:t xml:space="preserve">z dnia </w:t>
      </w:r>
      <w:r w:rsidR="0060216E">
        <w:rPr>
          <w:rFonts w:ascii="Times New Roman" w:hAnsi="Times New Roman" w:cs="Times New Roman"/>
          <w:bCs/>
          <w:sz w:val="20"/>
          <w:szCs w:val="20"/>
        </w:rPr>
        <w:t xml:space="preserve">19 grudnia 2023 </w:t>
      </w:r>
      <w:r w:rsidR="00C32956">
        <w:rPr>
          <w:rFonts w:ascii="Times New Roman" w:hAnsi="Times New Roman" w:cs="Times New Roman"/>
          <w:bCs/>
          <w:sz w:val="20"/>
          <w:szCs w:val="20"/>
        </w:rPr>
        <w:t>.</w:t>
      </w:r>
      <w:r w:rsidR="00780B86"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780B86" w:rsidRPr="00BF24EA" w:rsidRDefault="00780B86" w:rsidP="00780B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80B86" w:rsidRPr="00BF24EA" w:rsidRDefault="00780B86" w:rsidP="00780B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4EA">
        <w:rPr>
          <w:rFonts w:ascii="Times New Roman" w:hAnsi="Times New Roman" w:cs="Times New Roman"/>
          <w:b/>
          <w:bCs/>
          <w:sz w:val="24"/>
          <w:szCs w:val="24"/>
        </w:rPr>
        <w:t xml:space="preserve">nieruchomości stanowiącej własność Gminy Miasto Rzeszów, przeznaczonej do </w:t>
      </w:r>
      <w:r w:rsidR="00B44558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.</w:t>
      </w:r>
    </w:p>
    <w:p w:rsidR="00780B86" w:rsidRPr="00BF24EA" w:rsidRDefault="00780B86" w:rsidP="00780B8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0B86" w:rsidRPr="002C118A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18A">
        <w:rPr>
          <w:rFonts w:ascii="Times New Roman" w:hAnsi="Times New Roman" w:cs="Times New Roman"/>
          <w:b/>
          <w:bCs/>
          <w:sz w:val="24"/>
          <w:szCs w:val="24"/>
        </w:rPr>
        <w:t>oznaczenie nieruchomości wg księgi wieczystej nr RZ1Z/</w:t>
      </w:r>
      <w:r w:rsidR="00724367">
        <w:rPr>
          <w:rFonts w:ascii="Times New Roman" w:hAnsi="Times New Roman" w:cs="Times New Roman"/>
          <w:b/>
          <w:bCs/>
          <w:sz w:val="24"/>
          <w:szCs w:val="24"/>
        </w:rPr>
        <w:t xml:space="preserve">00097640/0, </w:t>
      </w:r>
      <w:r w:rsidR="009C3E70" w:rsidRPr="002C118A">
        <w:rPr>
          <w:rFonts w:ascii="Times New Roman" w:hAnsi="Times New Roman" w:cs="Times New Roman"/>
          <w:sz w:val="24"/>
          <w:szCs w:val="24"/>
        </w:rPr>
        <w:t xml:space="preserve">działka  </w:t>
      </w:r>
      <w:r w:rsidR="009C3E7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C3E70" w:rsidRPr="002C118A">
        <w:rPr>
          <w:rFonts w:ascii="Times New Roman" w:hAnsi="Times New Roman" w:cs="Times New Roman"/>
          <w:sz w:val="24"/>
          <w:szCs w:val="24"/>
        </w:rPr>
        <w:t xml:space="preserve">nr </w:t>
      </w:r>
      <w:r w:rsidR="006D7BFF">
        <w:rPr>
          <w:rFonts w:ascii="Times New Roman" w:hAnsi="Times New Roman" w:cs="Times New Roman"/>
          <w:sz w:val="24"/>
          <w:szCs w:val="24"/>
        </w:rPr>
        <w:t>250 o pow. 0,3034 ha,</w:t>
      </w:r>
      <w:r w:rsidR="00DA3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35A1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DA35A1">
        <w:rPr>
          <w:rFonts w:ascii="Times New Roman" w:hAnsi="Times New Roman" w:cs="Times New Roman"/>
          <w:sz w:val="24"/>
          <w:szCs w:val="24"/>
        </w:rPr>
        <w:t>. 206</w:t>
      </w:r>
      <w:r w:rsidR="00A564C9">
        <w:rPr>
          <w:rFonts w:ascii="Times New Roman" w:hAnsi="Times New Roman" w:cs="Times New Roman"/>
          <w:sz w:val="24"/>
          <w:szCs w:val="24"/>
        </w:rPr>
        <w:t>,</w:t>
      </w:r>
      <w:r w:rsidR="009C3E70" w:rsidRPr="002C118A">
        <w:rPr>
          <w:rFonts w:ascii="Times New Roman" w:hAnsi="Times New Roman" w:cs="Times New Roman"/>
          <w:sz w:val="24"/>
          <w:szCs w:val="24"/>
        </w:rPr>
        <w:t xml:space="preserve"> </w:t>
      </w:r>
      <w:r w:rsidRPr="002C118A">
        <w:rPr>
          <w:rFonts w:ascii="Times New Roman" w:hAnsi="Times New Roman" w:cs="Times New Roman"/>
          <w:b/>
          <w:bCs/>
          <w:sz w:val="24"/>
          <w:szCs w:val="24"/>
        </w:rPr>
        <w:t>oznaczenie nieruchomości wg katastru nieruchomości</w:t>
      </w:r>
      <w:r w:rsidR="0059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426" w:rsidRPr="00593426">
        <w:rPr>
          <w:rFonts w:ascii="Times New Roman" w:hAnsi="Times New Roman" w:cs="Times New Roman"/>
          <w:bCs/>
          <w:sz w:val="24"/>
          <w:szCs w:val="24"/>
        </w:rPr>
        <w:t>działka</w:t>
      </w:r>
      <w:r w:rsidR="005934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3E70" w:rsidRPr="002C118A">
        <w:rPr>
          <w:rFonts w:ascii="Times New Roman" w:hAnsi="Times New Roman" w:cs="Times New Roman"/>
          <w:sz w:val="24"/>
          <w:szCs w:val="24"/>
        </w:rPr>
        <w:t xml:space="preserve"> nr </w:t>
      </w:r>
      <w:r w:rsidR="0023298E">
        <w:rPr>
          <w:rFonts w:ascii="Times New Roman" w:hAnsi="Times New Roman" w:cs="Times New Roman"/>
          <w:sz w:val="24"/>
          <w:szCs w:val="24"/>
        </w:rPr>
        <w:t>1595</w:t>
      </w:r>
      <w:r w:rsidR="00D60C98">
        <w:rPr>
          <w:rFonts w:ascii="Times New Roman" w:hAnsi="Times New Roman" w:cs="Times New Roman"/>
          <w:sz w:val="24"/>
          <w:szCs w:val="24"/>
        </w:rPr>
        <w:t>/2</w:t>
      </w:r>
      <w:r w:rsidR="002D740B">
        <w:rPr>
          <w:rFonts w:ascii="Times New Roman" w:hAnsi="Times New Roman" w:cs="Times New Roman"/>
          <w:sz w:val="24"/>
          <w:szCs w:val="24"/>
        </w:rPr>
        <w:t xml:space="preserve"> </w:t>
      </w:r>
      <w:r w:rsidR="009C3E70">
        <w:rPr>
          <w:rFonts w:ascii="Times New Roman" w:hAnsi="Times New Roman" w:cs="Times New Roman"/>
          <w:sz w:val="24"/>
          <w:szCs w:val="24"/>
        </w:rPr>
        <w:t>o pow</w:t>
      </w:r>
      <w:r w:rsidR="000D6340">
        <w:rPr>
          <w:rFonts w:ascii="Times New Roman" w:hAnsi="Times New Roman" w:cs="Times New Roman"/>
          <w:sz w:val="24"/>
          <w:szCs w:val="24"/>
        </w:rPr>
        <w:t>ierzchni</w:t>
      </w:r>
      <w:r w:rsidR="006F153E">
        <w:rPr>
          <w:rFonts w:ascii="Times New Roman" w:hAnsi="Times New Roman" w:cs="Times New Roman"/>
          <w:sz w:val="24"/>
          <w:szCs w:val="24"/>
        </w:rPr>
        <w:t xml:space="preserve"> </w:t>
      </w:r>
      <w:r w:rsidR="006D7BFF">
        <w:rPr>
          <w:rFonts w:ascii="Times New Roman" w:hAnsi="Times New Roman" w:cs="Times New Roman"/>
          <w:sz w:val="24"/>
          <w:szCs w:val="24"/>
        </w:rPr>
        <w:t xml:space="preserve"> 0,2550</w:t>
      </w:r>
      <w:r w:rsidR="009C3E70" w:rsidRPr="002C118A">
        <w:rPr>
          <w:rFonts w:ascii="Times New Roman" w:hAnsi="Times New Roman" w:cs="Times New Roman"/>
          <w:sz w:val="24"/>
          <w:szCs w:val="24"/>
        </w:rPr>
        <w:t xml:space="preserve"> ha,</w:t>
      </w:r>
      <w:r w:rsidR="006D7B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BFF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6D7BFF">
        <w:rPr>
          <w:rFonts w:ascii="Times New Roman" w:hAnsi="Times New Roman" w:cs="Times New Roman"/>
          <w:sz w:val="24"/>
          <w:szCs w:val="24"/>
        </w:rPr>
        <w:t>. 210</w:t>
      </w:r>
      <w:r w:rsidR="00A704A5">
        <w:rPr>
          <w:rFonts w:ascii="Times New Roman" w:hAnsi="Times New Roman" w:cs="Times New Roman"/>
          <w:sz w:val="24"/>
          <w:szCs w:val="24"/>
        </w:rPr>
        <w:t>,</w:t>
      </w:r>
    </w:p>
    <w:p w:rsidR="00552F6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F64">
        <w:rPr>
          <w:rFonts w:ascii="Times New Roman" w:hAnsi="Times New Roman" w:cs="Times New Roman"/>
          <w:b/>
          <w:bCs/>
          <w:sz w:val="24"/>
          <w:szCs w:val="24"/>
        </w:rPr>
        <w:t>opis nieruchomości</w:t>
      </w:r>
      <w:r w:rsidRPr="00552F64">
        <w:rPr>
          <w:rFonts w:ascii="Times New Roman" w:hAnsi="Times New Roman" w:cs="Times New Roman"/>
          <w:bCs/>
          <w:sz w:val="24"/>
          <w:szCs w:val="24"/>
        </w:rPr>
        <w:t>:</w:t>
      </w:r>
      <w:r w:rsidRPr="00552F64">
        <w:rPr>
          <w:rFonts w:ascii="Times New Roman" w:hAnsi="Times New Roman" w:cs="Times New Roman"/>
          <w:sz w:val="24"/>
          <w:szCs w:val="24"/>
        </w:rPr>
        <w:t xml:space="preserve"> działka </w:t>
      </w:r>
      <w:r w:rsidR="00BE592D" w:rsidRPr="00552F64">
        <w:rPr>
          <w:rFonts w:ascii="Times New Roman" w:hAnsi="Times New Roman" w:cs="Times New Roman"/>
          <w:sz w:val="24"/>
          <w:szCs w:val="24"/>
        </w:rPr>
        <w:t xml:space="preserve">jest </w:t>
      </w:r>
      <w:r w:rsidRPr="00552F64">
        <w:rPr>
          <w:rFonts w:ascii="Times New Roman" w:hAnsi="Times New Roman" w:cs="Times New Roman"/>
          <w:sz w:val="24"/>
          <w:szCs w:val="24"/>
        </w:rPr>
        <w:t>nieruchomości</w:t>
      </w:r>
      <w:r w:rsidR="00BE592D" w:rsidRPr="00552F64">
        <w:rPr>
          <w:rFonts w:ascii="Times New Roman" w:hAnsi="Times New Roman" w:cs="Times New Roman"/>
          <w:sz w:val="24"/>
          <w:szCs w:val="24"/>
        </w:rPr>
        <w:t>ą gruntową</w:t>
      </w:r>
      <w:r w:rsidR="008A1370" w:rsidRPr="00552F64">
        <w:rPr>
          <w:rFonts w:ascii="Times New Roman" w:hAnsi="Times New Roman" w:cs="Times New Roman"/>
          <w:sz w:val="24"/>
          <w:szCs w:val="24"/>
        </w:rPr>
        <w:t xml:space="preserve"> niezabudowaną</w:t>
      </w:r>
      <w:r w:rsidR="00A91B33" w:rsidRPr="00552F64">
        <w:rPr>
          <w:rFonts w:ascii="Times New Roman" w:hAnsi="Times New Roman" w:cs="Times New Roman"/>
          <w:sz w:val="24"/>
          <w:szCs w:val="24"/>
        </w:rPr>
        <w:t xml:space="preserve">, położoną </w:t>
      </w:r>
      <w:r w:rsidR="00FC4FA0" w:rsidRPr="00552F64">
        <w:rPr>
          <w:rFonts w:ascii="Times New Roman" w:hAnsi="Times New Roman" w:cs="Times New Roman"/>
          <w:sz w:val="24"/>
          <w:szCs w:val="24"/>
        </w:rPr>
        <w:t>przy</w:t>
      </w:r>
      <w:r w:rsidR="00E44DE8" w:rsidRPr="00552F64">
        <w:rPr>
          <w:rFonts w:ascii="Times New Roman" w:hAnsi="Times New Roman" w:cs="Times New Roman"/>
          <w:sz w:val="24"/>
          <w:szCs w:val="24"/>
        </w:rPr>
        <w:t xml:space="preserve"> </w:t>
      </w:r>
      <w:r w:rsidR="00E96936" w:rsidRPr="00552F64">
        <w:rPr>
          <w:rFonts w:ascii="Times New Roman" w:hAnsi="Times New Roman" w:cs="Times New Roman"/>
          <w:sz w:val="24"/>
          <w:szCs w:val="24"/>
        </w:rPr>
        <w:t xml:space="preserve">ul. </w:t>
      </w:r>
      <w:r w:rsidR="0023298E" w:rsidRPr="00552F64">
        <w:rPr>
          <w:rFonts w:ascii="Times New Roman" w:hAnsi="Times New Roman" w:cs="Times New Roman"/>
          <w:sz w:val="24"/>
          <w:szCs w:val="24"/>
        </w:rPr>
        <w:t>Malowniczej</w:t>
      </w:r>
      <w:r w:rsidR="00C267DE" w:rsidRPr="00552F64">
        <w:rPr>
          <w:rFonts w:ascii="Times New Roman" w:hAnsi="Times New Roman" w:cs="Times New Roman"/>
          <w:sz w:val="24"/>
          <w:szCs w:val="24"/>
        </w:rPr>
        <w:t xml:space="preserve"> </w:t>
      </w:r>
      <w:r w:rsidR="00BE592D" w:rsidRPr="00552F64">
        <w:rPr>
          <w:rFonts w:ascii="Times New Roman" w:hAnsi="Times New Roman" w:cs="Times New Roman"/>
          <w:sz w:val="24"/>
          <w:szCs w:val="24"/>
        </w:rPr>
        <w:t>w Rzeszowie,</w:t>
      </w:r>
      <w:r w:rsidR="00C267DE" w:rsidRPr="00552F64">
        <w:rPr>
          <w:rFonts w:ascii="Times New Roman" w:hAnsi="Times New Roman" w:cs="Times New Roman"/>
          <w:sz w:val="24"/>
          <w:szCs w:val="24"/>
        </w:rPr>
        <w:t xml:space="preserve"> </w:t>
      </w:r>
      <w:r w:rsidR="00264861" w:rsidRPr="00552F64">
        <w:rPr>
          <w:rFonts w:ascii="Times New Roman" w:hAnsi="Times New Roman" w:cs="Times New Roman"/>
          <w:sz w:val="24"/>
          <w:szCs w:val="24"/>
        </w:rPr>
        <w:t>w sąsi</w:t>
      </w:r>
      <w:r w:rsidR="002D740B" w:rsidRPr="00552F64">
        <w:rPr>
          <w:rFonts w:ascii="Times New Roman" w:hAnsi="Times New Roman" w:cs="Times New Roman"/>
          <w:sz w:val="24"/>
          <w:szCs w:val="24"/>
        </w:rPr>
        <w:t xml:space="preserve">edztwie terenów </w:t>
      </w:r>
      <w:r w:rsidR="002E3497" w:rsidRPr="00552F64">
        <w:rPr>
          <w:rFonts w:ascii="Times New Roman" w:hAnsi="Times New Roman" w:cs="Times New Roman"/>
          <w:sz w:val="24"/>
          <w:szCs w:val="24"/>
        </w:rPr>
        <w:t xml:space="preserve">zabudowy mieszkaniowych oraz terenów </w:t>
      </w:r>
      <w:r w:rsidR="002D740B" w:rsidRPr="00552F64">
        <w:rPr>
          <w:rFonts w:ascii="Times New Roman" w:hAnsi="Times New Roman" w:cs="Times New Roman"/>
          <w:sz w:val="24"/>
          <w:szCs w:val="24"/>
        </w:rPr>
        <w:t>n</w:t>
      </w:r>
      <w:r w:rsidR="002E3497" w:rsidRPr="00552F64">
        <w:rPr>
          <w:rFonts w:ascii="Times New Roman" w:hAnsi="Times New Roman" w:cs="Times New Roman"/>
          <w:sz w:val="24"/>
          <w:szCs w:val="24"/>
        </w:rPr>
        <w:t>ie</w:t>
      </w:r>
      <w:r w:rsidR="000D6340" w:rsidRPr="00552F64">
        <w:rPr>
          <w:rFonts w:ascii="Times New Roman" w:hAnsi="Times New Roman" w:cs="Times New Roman"/>
          <w:sz w:val="24"/>
          <w:szCs w:val="24"/>
        </w:rPr>
        <w:t>zabudowanych</w:t>
      </w:r>
      <w:r w:rsidR="00552F64">
        <w:rPr>
          <w:rFonts w:ascii="Times New Roman" w:hAnsi="Times New Roman" w:cs="Times New Roman"/>
          <w:sz w:val="24"/>
          <w:szCs w:val="24"/>
        </w:rPr>
        <w:t xml:space="preserve">. Na rzecz nabywcy działki nr 1595/2 </w:t>
      </w:r>
      <w:proofErr w:type="spellStart"/>
      <w:r w:rsidR="00552F64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552F64">
        <w:rPr>
          <w:rFonts w:ascii="Times New Roman" w:hAnsi="Times New Roman" w:cs="Times New Roman"/>
          <w:sz w:val="24"/>
          <w:szCs w:val="24"/>
        </w:rPr>
        <w:t xml:space="preserve">. 210 zostanie ustanowiona odpłatna służebność przejazdu i przechodu przez działkę nr 1595/1 </w:t>
      </w:r>
      <w:proofErr w:type="spellStart"/>
      <w:r w:rsidR="00552F64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552F64">
        <w:rPr>
          <w:rFonts w:ascii="Times New Roman" w:hAnsi="Times New Roman" w:cs="Times New Roman"/>
          <w:sz w:val="24"/>
          <w:szCs w:val="24"/>
        </w:rPr>
        <w:t>. 210.</w:t>
      </w:r>
    </w:p>
    <w:p w:rsidR="0023298E" w:rsidRPr="00552F64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F64">
        <w:rPr>
          <w:rFonts w:ascii="Times New Roman" w:hAnsi="Times New Roman" w:cs="Times New Roman"/>
          <w:b/>
          <w:bCs/>
          <w:sz w:val="24"/>
          <w:szCs w:val="24"/>
        </w:rPr>
        <w:t>przeznaczenie nieruchomości i sposób jej zagospodarowania</w:t>
      </w:r>
      <w:r w:rsidRPr="00552F64">
        <w:rPr>
          <w:rFonts w:ascii="Times New Roman" w:hAnsi="Times New Roman" w:cs="Times New Roman"/>
          <w:bCs/>
          <w:sz w:val="24"/>
          <w:szCs w:val="24"/>
        </w:rPr>
        <w:t>:</w:t>
      </w:r>
      <w:r w:rsidRPr="00552F64">
        <w:rPr>
          <w:rFonts w:ascii="Times New Roman" w:hAnsi="Times New Roman" w:cs="Times New Roman"/>
          <w:sz w:val="24"/>
          <w:szCs w:val="24"/>
        </w:rPr>
        <w:t xml:space="preserve"> przedmiotowa nieruchomość objęta </w:t>
      </w:r>
      <w:r w:rsidR="0023298E" w:rsidRPr="00552F64">
        <w:rPr>
          <w:rFonts w:ascii="Times New Roman" w:hAnsi="Times New Roman" w:cs="Times New Roman"/>
          <w:sz w:val="24"/>
          <w:szCs w:val="24"/>
        </w:rPr>
        <w:t>jest</w:t>
      </w:r>
      <w:r w:rsidR="0009327C" w:rsidRPr="00552F64">
        <w:rPr>
          <w:rFonts w:ascii="Times New Roman" w:hAnsi="Times New Roman" w:cs="Times New Roman"/>
          <w:sz w:val="24"/>
          <w:szCs w:val="24"/>
        </w:rPr>
        <w:t xml:space="preserve"> </w:t>
      </w:r>
      <w:r w:rsidRPr="00552F64">
        <w:rPr>
          <w:rFonts w:ascii="Times New Roman" w:hAnsi="Times New Roman" w:cs="Times New Roman"/>
          <w:sz w:val="24"/>
          <w:szCs w:val="24"/>
        </w:rPr>
        <w:t>miejscowym planem zagospodar</w:t>
      </w:r>
      <w:r w:rsidR="0009327C" w:rsidRPr="00552F64">
        <w:rPr>
          <w:rFonts w:ascii="Times New Roman" w:hAnsi="Times New Roman" w:cs="Times New Roman"/>
          <w:sz w:val="24"/>
          <w:szCs w:val="24"/>
        </w:rPr>
        <w:t>owania przestrzennego</w:t>
      </w:r>
      <w:r w:rsidR="00724367">
        <w:rPr>
          <w:rFonts w:ascii="Times New Roman" w:hAnsi="Times New Roman" w:cs="Times New Roman"/>
          <w:sz w:val="24"/>
          <w:szCs w:val="24"/>
        </w:rPr>
        <w:t xml:space="preserve">                     Nr 83/13/2004</w:t>
      </w:r>
      <w:r w:rsidR="0023298E" w:rsidRPr="00552F64">
        <w:rPr>
          <w:rFonts w:ascii="Times New Roman" w:hAnsi="Times New Roman" w:cs="Times New Roman"/>
          <w:sz w:val="24"/>
          <w:szCs w:val="24"/>
        </w:rPr>
        <w:t xml:space="preserve"> – część 1 ,,</w:t>
      </w:r>
      <w:proofErr w:type="spellStart"/>
      <w:r w:rsidR="0023298E" w:rsidRPr="00552F64">
        <w:rPr>
          <w:rFonts w:ascii="Times New Roman" w:hAnsi="Times New Roman" w:cs="Times New Roman"/>
          <w:sz w:val="24"/>
          <w:szCs w:val="24"/>
        </w:rPr>
        <w:t>Drabinianka-Zagrody-Południe</w:t>
      </w:r>
      <w:proofErr w:type="spellEnd"/>
      <w:r w:rsidR="0023298E" w:rsidRPr="00552F64">
        <w:rPr>
          <w:rFonts w:ascii="Times New Roman" w:hAnsi="Times New Roman" w:cs="Times New Roman"/>
          <w:sz w:val="24"/>
          <w:szCs w:val="24"/>
        </w:rPr>
        <w:t xml:space="preserve"> w Rzeszowie”, zgodnie </w:t>
      </w:r>
      <w:r w:rsidR="007243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3298E" w:rsidRPr="00552F64">
        <w:rPr>
          <w:rFonts w:ascii="Times New Roman" w:hAnsi="Times New Roman" w:cs="Times New Roman"/>
          <w:sz w:val="24"/>
          <w:szCs w:val="24"/>
        </w:rPr>
        <w:t xml:space="preserve">z ww. planem działka nr 1595/2 </w:t>
      </w:r>
      <w:proofErr w:type="spellStart"/>
      <w:r w:rsidR="0023298E" w:rsidRPr="00552F64">
        <w:rPr>
          <w:rFonts w:ascii="Times New Roman" w:hAnsi="Times New Roman" w:cs="Times New Roman"/>
          <w:sz w:val="24"/>
          <w:szCs w:val="24"/>
        </w:rPr>
        <w:t>obr</w:t>
      </w:r>
      <w:proofErr w:type="spellEnd"/>
      <w:r w:rsidR="0023298E" w:rsidRPr="00552F64">
        <w:rPr>
          <w:rFonts w:ascii="Times New Roman" w:hAnsi="Times New Roman" w:cs="Times New Roman"/>
          <w:sz w:val="24"/>
          <w:szCs w:val="24"/>
        </w:rPr>
        <w:t>. 210, znajduje się w terenie oznaczonym na rysunku planu symbolem U/MN.1 – przeznaczonym pod zabudowę usługową                          z dopuszczeniem, zabudowy mieszkaniowej jednorodzinnej.</w:t>
      </w:r>
    </w:p>
    <w:p w:rsidR="00780B86" w:rsidRPr="0023298E" w:rsidRDefault="00872EDD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298E">
        <w:rPr>
          <w:rFonts w:ascii="Times New Roman" w:hAnsi="Times New Roman" w:cs="Times New Roman"/>
          <w:sz w:val="24"/>
          <w:szCs w:val="24"/>
        </w:rPr>
        <w:t xml:space="preserve"> </w:t>
      </w:r>
      <w:r w:rsidR="00780B86" w:rsidRPr="0023298E">
        <w:rPr>
          <w:rFonts w:ascii="Times New Roman" w:hAnsi="Times New Roman" w:cs="Times New Roman"/>
          <w:b/>
          <w:bCs/>
          <w:sz w:val="24"/>
          <w:szCs w:val="24"/>
        </w:rPr>
        <w:t xml:space="preserve">termin zagospodarowania nieruchomości: </w:t>
      </w:r>
      <w:r w:rsidR="00780B86" w:rsidRPr="0023298E">
        <w:rPr>
          <w:rFonts w:ascii="Times New Roman" w:hAnsi="Times New Roman" w:cs="Times New Roman"/>
          <w:bCs/>
          <w:sz w:val="24"/>
          <w:szCs w:val="24"/>
        </w:rPr>
        <w:t>n</w:t>
      </w:r>
      <w:r w:rsidR="00780B86" w:rsidRPr="0023298E">
        <w:rPr>
          <w:rFonts w:ascii="Times New Roman" w:hAnsi="Times New Roman" w:cs="Times New Roman"/>
          <w:sz w:val="24"/>
          <w:szCs w:val="24"/>
        </w:rPr>
        <w:t>ie dotyczy,</w:t>
      </w:r>
    </w:p>
    <w:p w:rsid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298E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8A1370">
        <w:rPr>
          <w:rFonts w:ascii="Times New Roman" w:hAnsi="Times New Roman" w:cs="Times New Roman"/>
          <w:b/>
          <w:bCs/>
          <w:sz w:val="24"/>
          <w:szCs w:val="24"/>
        </w:rPr>
        <w:t>ena nieruchomości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C32956">
        <w:rPr>
          <w:rFonts w:ascii="Times New Roman" w:hAnsi="Times New Roman" w:cs="Times New Roman"/>
          <w:bCs/>
          <w:sz w:val="24"/>
          <w:szCs w:val="24"/>
        </w:rPr>
        <w:t xml:space="preserve"> 950</w:t>
      </w:r>
      <w:r w:rsidR="00C267DE">
        <w:rPr>
          <w:rFonts w:ascii="Times New Roman" w:hAnsi="Times New Roman" w:cs="Times New Roman"/>
          <w:bCs/>
          <w:sz w:val="24"/>
          <w:szCs w:val="24"/>
        </w:rPr>
        <w:t xml:space="preserve"> 000</w:t>
      </w:r>
      <w:r w:rsidR="00947C1D" w:rsidRPr="00947C1D">
        <w:rPr>
          <w:rFonts w:ascii="Times New Roman" w:hAnsi="Times New Roman" w:cs="Times New Roman"/>
          <w:bCs/>
          <w:sz w:val="24"/>
          <w:szCs w:val="24"/>
        </w:rPr>
        <w:t>,00</w:t>
      </w:r>
      <w:r w:rsidRPr="00947C1D">
        <w:rPr>
          <w:rFonts w:ascii="Times New Roman" w:hAnsi="Times New Roman" w:cs="Times New Roman"/>
          <w:sz w:val="24"/>
          <w:szCs w:val="24"/>
        </w:rPr>
        <w:t xml:space="preserve"> zł, </w:t>
      </w:r>
    </w:p>
    <w:p w:rsidR="00780B86" w:rsidRPr="00947C1D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stawek procentowych opłat z tytułu użytkowania wieczystego</w:t>
      </w:r>
      <w:r w:rsidRPr="00947C1D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915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947C1D">
        <w:rPr>
          <w:rFonts w:ascii="Times New Roman" w:hAnsi="Times New Roman" w:cs="Times New Roman"/>
          <w:sz w:val="24"/>
          <w:szCs w:val="24"/>
        </w:rPr>
        <w:t>nie dotyczy</w:t>
      </w:r>
      <w:r w:rsidR="004606E4">
        <w:rPr>
          <w:rFonts w:ascii="Times New Roman" w:hAnsi="Times New Roman" w:cs="Times New Roman"/>
          <w:sz w:val="24"/>
          <w:szCs w:val="24"/>
        </w:rPr>
        <w:t>,</w:t>
      </w:r>
      <w:r w:rsidR="00947C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wysokość opłat z tytułu użytkowania, najmu lub dzierżawy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terminy wnoszenia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Pr="00D46346">
        <w:rPr>
          <w:rFonts w:ascii="Times New Roman" w:hAnsi="Times New Roman" w:cs="Times New Roman"/>
          <w:sz w:val="24"/>
          <w:szCs w:val="24"/>
        </w:rPr>
        <w:t xml:space="preserve"> </w:t>
      </w:r>
      <w:r w:rsidR="00947C1D">
        <w:rPr>
          <w:rFonts w:ascii="Times New Roman" w:hAnsi="Times New Roman" w:cs="Times New Roman"/>
          <w:sz w:val="24"/>
          <w:szCs w:val="24"/>
        </w:rPr>
        <w:t>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zasady aktualizacji opłat</w:t>
      </w:r>
      <w:r w:rsidRPr="00D46346">
        <w:rPr>
          <w:rFonts w:ascii="Times New Roman" w:hAnsi="Times New Roman" w:cs="Times New Roman"/>
          <w:bCs/>
          <w:sz w:val="24"/>
          <w:szCs w:val="24"/>
        </w:rPr>
        <w:t>:</w:t>
      </w:r>
      <w:r w:rsidR="00947C1D">
        <w:rPr>
          <w:rFonts w:ascii="Times New Roman" w:hAnsi="Times New Roman" w:cs="Times New Roman"/>
          <w:sz w:val="24"/>
          <w:szCs w:val="24"/>
        </w:rPr>
        <w:t xml:space="preserve"> nie dotyczy,</w:t>
      </w:r>
    </w:p>
    <w:p w:rsidR="00780B86" w:rsidRPr="00D46346" w:rsidRDefault="00780B86" w:rsidP="00780B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informacje o przeznaczeniu do zbycia lub oddania w użytkowanie, najem, dzierżawę, lub użyczenie</w:t>
      </w:r>
      <w:r w:rsidRPr="00D463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46346">
        <w:rPr>
          <w:rFonts w:ascii="Times New Roman" w:hAnsi="Times New Roman" w:cs="Times New Roman"/>
          <w:sz w:val="24"/>
          <w:szCs w:val="24"/>
        </w:rPr>
        <w:t xml:space="preserve">nieruchomość przeznaczona do </w:t>
      </w:r>
      <w:r w:rsidR="00947C1D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zbycia</w:t>
      </w:r>
      <w:r w:rsidR="00433915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,</w:t>
      </w:r>
    </w:p>
    <w:p w:rsidR="004D12DD" w:rsidRPr="0060216E" w:rsidRDefault="00780B86" w:rsidP="002D2D2B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termin do złożenia wniosku przez osoby, którym przysługuje pierwszeństwo </w:t>
      </w:r>
      <w:r w:rsidR="00947C1D"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w nabyciu nieruchomości na podstawie art. 34 ust. 1 </w:t>
      </w:r>
      <w:proofErr w:type="spellStart"/>
      <w:r w:rsidRPr="004D12DD"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1 i </w:t>
      </w:r>
      <w:proofErr w:type="spellStart"/>
      <w:r w:rsidRPr="004D12DD"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4D12DD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4D67E8">
        <w:rPr>
          <w:rFonts w:ascii="Times New Roman" w:hAnsi="Times New Roman" w:cs="Times New Roman"/>
          <w:b/>
          <w:bCs/>
          <w:sz w:val="24"/>
          <w:szCs w:val="24"/>
        </w:rPr>
        <w:t xml:space="preserve"> ustawy z dnia 21 sierpnia 1997 r. o gospodarce nieruchomościami</w:t>
      </w:r>
      <w:r w:rsidR="000834CF">
        <w:rPr>
          <w:rFonts w:ascii="Times New Roman" w:hAnsi="Times New Roman" w:cs="Times New Roman"/>
          <w:b/>
          <w:bCs/>
          <w:sz w:val="24"/>
          <w:szCs w:val="24"/>
        </w:rPr>
        <w:t xml:space="preserve"> ( </w:t>
      </w:r>
      <w:proofErr w:type="spellStart"/>
      <w:r w:rsidR="000834CF">
        <w:rPr>
          <w:rFonts w:ascii="Times New Roman" w:hAnsi="Times New Roman" w:cs="Times New Roman"/>
          <w:b/>
          <w:bCs/>
          <w:sz w:val="24"/>
          <w:szCs w:val="24"/>
        </w:rPr>
        <w:t>Dz.U</w:t>
      </w:r>
      <w:proofErr w:type="spellEnd"/>
      <w:r w:rsidR="000834CF">
        <w:rPr>
          <w:rFonts w:ascii="Times New Roman" w:hAnsi="Times New Roman" w:cs="Times New Roman"/>
          <w:b/>
          <w:bCs/>
          <w:sz w:val="24"/>
          <w:szCs w:val="24"/>
        </w:rPr>
        <w:t xml:space="preserve">. z 2023 r. poz. 344                        z </w:t>
      </w:r>
      <w:proofErr w:type="spellStart"/>
      <w:r w:rsidR="000834CF">
        <w:rPr>
          <w:rFonts w:ascii="Times New Roman" w:hAnsi="Times New Roman" w:cs="Times New Roman"/>
          <w:b/>
          <w:bCs/>
          <w:sz w:val="24"/>
          <w:szCs w:val="24"/>
        </w:rPr>
        <w:t>póżn</w:t>
      </w:r>
      <w:proofErr w:type="spellEnd"/>
      <w:r w:rsidR="000834CF">
        <w:rPr>
          <w:rFonts w:ascii="Times New Roman" w:hAnsi="Times New Roman" w:cs="Times New Roman"/>
          <w:b/>
          <w:bCs/>
          <w:sz w:val="24"/>
          <w:szCs w:val="24"/>
        </w:rPr>
        <w:t>. zm.)</w:t>
      </w:r>
      <w:r w:rsidR="004D67E8">
        <w:rPr>
          <w:rFonts w:ascii="Times New Roman" w:hAnsi="Times New Roman" w:cs="Times New Roman"/>
          <w:b/>
          <w:bCs/>
          <w:sz w:val="24"/>
          <w:szCs w:val="24"/>
        </w:rPr>
        <w:t xml:space="preserve"> do dnia </w:t>
      </w:r>
      <w:r w:rsidRPr="004D12DD">
        <w:rPr>
          <w:rFonts w:ascii="Times New Roman" w:hAnsi="Times New Roman" w:cs="Times New Roman"/>
          <w:sz w:val="24"/>
          <w:szCs w:val="24"/>
        </w:rPr>
        <w:t xml:space="preserve"> </w:t>
      </w:r>
      <w:r w:rsidR="0060216E" w:rsidRPr="0060216E">
        <w:rPr>
          <w:rFonts w:ascii="Times New Roman" w:hAnsi="Times New Roman" w:cs="Times New Roman"/>
          <w:b/>
          <w:sz w:val="24"/>
          <w:szCs w:val="24"/>
        </w:rPr>
        <w:t xml:space="preserve">20 lutego 2024 </w:t>
      </w:r>
      <w:r w:rsidR="004D12DD" w:rsidRPr="0060216E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</w:p>
    <w:p w:rsidR="002D2D2B" w:rsidRPr="002D2D2B" w:rsidRDefault="002D2D2B" w:rsidP="00C32956">
      <w:pPr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Pr="008A1370" w:rsidRDefault="008A1370" w:rsidP="008A1370">
      <w:pPr>
        <w:spacing w:after="0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1370">
        <w:rPr>
          <w:rFonts w:ascii="Times New Roman" w:hAnsi="Times New Roman" w:cs="Times New Roman"/>
          <w:b/>
          <w:bCs/>
          <w:sz w:val="24"/>
          <w:szCs w:val="24"/>
        </w:rPr>
        <w:t>Prezydent Miasta Rzeszowa</w:t>
      </w: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1370" w:rsidRPr="00BF24EA" w:rsidRDefault="008A1370" w:rsidP="00780B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80B86" w:rsidRPr="00BF24EA" w:rsidRDefault="00780B86" w:rsidP="00643D67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Wykaz niniejszy wywieszono na tablicy ogłoszeń w Biurze Gospodarki Mieniem Miasta Rzeszowa,</w:t>
      </w:r>
    </w:p>
    <w:p w:rsidR="00780B86" w:rsidRPr="00072AC4" w:rsidRDefault="00780B86" w:rsidP="00643D67">
      <w:pPr>
        <w:spacing w:after="0"/>
        <w:ind w:left="-426" w:right="-28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F24EA">
        <w:rPr>
          <w:rFonts w:ascii="Times New Roman" w:hAnsi="Times New Roman" w:cs="Times New Roman"/>
          <w:bCs/>
          <w:sz w:val="20"/>
          <w:szCs w:val="20"/>
        </w:rPr>
        <w:t>Pl. Ofiar Getta 3, na okres 21 dni, tj. od dnia</w:t>
      </w:r>
      <w:r w:rsidR="004D12D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0216E">
        <w:rPr>
          <w:rFonts w:ascii="Times New Roman" w:hAnsi="Times New Roman" w:cs="Times New Roman"/>
          <w:bCs/>
          <w:sz w:val="20"/>
          <w:szCs w:val="20"/>
        </w:rPr>
        <w:t xml:space="preserve">9 stycznia 2023 </w:t>
      </w:r>
      <w:r w:rsidRPr="00BF24EA">
        <w:rPr>
          <w:rFonts w:ascii="Times New Roman" w:hAnsi="Times New Roman" w:cs="Times New Roman"/>
          <w:bCs/>
          <w:sz w:val="20"/>
          <w:szCs w:val="20"/>
        </w:rPr>
        <w:t>r. do dnia</w:t>
      </w:r>
      <w:r w:rsidR="0060216E">
        <w:rPr>
          <w:rFonts w:ascii="Times New Roman" w:hAnsi="Times New Roman" w:cs="Times New Roman"/>
          <w:bCs/>
          <w:sz w:val="20"/>
          <w:szCs w:val="20"/>
        </w:rPr>
        <w:t xml:space="preserve"> 30 stycznia 2024 </w:t>
      </w:r>
      <w:r w:rsidRPr="00BF24EA">
        <w:rPr>
          <w:rFonts w:ascii="Times New Roman" w:hAnsi="Times New Roman" w:cs="Times New Roman"/>
          <w:bCs/>
          <w:sz w:val="20"/>
          <w:szCs w:val="20"/>
        </w:rPr>
        <w:t>r.</w:t>
      </w:r>
    </w:p>
    <w:p w:rsidR="00554B46" w:rsidRDefault="00554B46">
      <w:bookmarkStart w:id="0" w:name="_GoBack"/>
      <w:bookmarkEnd w:id="0"/>
    </w:p>
    <w:sectPr w:rsidR="00554B46" w:rsidSect="00E65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4276"/>
    <w:rsid w:val="00070CCD"/>
    <w:rsid w:val="000834CF"/>
    <w:rsid w:val="0009327C"/>
    <w:rsid w:val="0009423E"/>
    <w:rsid w:val="000A7F31"/>
    <w:rsid w:val="000B4771"/>
    <w:rsid w:val="000C1AD1"/>
    <w:rsid w:val="000D15D2"/>
    <w:rsid w:val="000D6340"/>
    <w:rsid w:val="00101DB9"/>
    <w:rsid w:val="001368BB"/>
    <w:rsid w:val="00174612"/>
    <w:rsid w:val="0018030F"/>
    <w:rsid w:val="001C05EC"/>
    <w:rsid w:val="001C782C"/>
    <w:rsid w:val="001E751D"/>
    <w:rsid w:val="0023298E"/>
    <w:rsid w:val="0024726F"/>
    <w:rsid w:val="00264861"/>
    <w:rsid w:val="002C066F"/>
    <w:rsid w:val="002C118A"/>
    <w:rsid w:val="002D2D2B"/>
    <w:rsid w:val="002D740B"/>
    <w:rsid w:val="002E3497"/>
    <w:rsid w:val="003B294B"/>
    <w:rsid w:val="003C7E2A"/>
    <w:rsid w:val="00433915"/>
    <w:rsid w:val="00436815"/>
    <w:rsid w:val="004606E4"/>
    <w:rsid w:val="004A7985"/>
    <w:rsid w:val="004B57AA"/>
    <w:rsid w:val="004B6AE6"/>
    <w:rsid w:val="004C1764"/>
    <w:rsid w:val="004C293E"/>
    <w:rsid w:val="004C68E8"/>
    <w:rsid w:val="004D12DD"/>
    <w:rsid w:val="004D67E8"/>
    <w:rsid w:val="00502003"/>
    <w:rsid w:val="00505404"/>
    <w:rsid w:val="0054311E"/>
    <w:rsid w:val="00552F64"/>
    <w:rsid w:val="00554B46"/>
    <w:rsid w:val="00593426"/>
    <w:rsid w:val="005B7A82"/>
    <w:rsid w:val="005E41B2"/>
    <w:rsid w:val="0060216E"/>
    <w:rsid w:val="00615F96"/>
    <w:rsid w:val="00641A93"/>
    <w:rsid w:val="00643D67"/>
    <w:rsid w:val="0064717F"/>
    <w:rsid w:val="00660FC1"/>
    <w:rsid w:val="006D2480"/>
    <w:rsid w:val="006D7BFF"/>
    <w:rsid w:val="006F153E"/>
    <w:rsid w:val="00724367"/>
    <w:rsid w:val="0074050C"/>
    <w:rsid w:val="00780B86"/>
    <w:rsid w:val="007D1A77"/>
    <w:rsid w:val="007F71A9"/>
    <w:rsid w:val="00804818"/>
    <w:rsid w:val="008108D4"/>
    <w:rsid w:val="00835E06"/>
    <w:rsid w:val="00861866"/>
    <w:rsid w:val="00870749"/>
    <w:rsid w:val="00872EDD"/>
    <w:rsid w:val="0089646D"/>
    <w:rsid w:val="008A1370"/>
    <w:rsid w:val="008A4FAE"/>
    <w:rsid w:val="008B57E5"/>
    <w:rsid w:val="008E2500"/>
    <w:rsid w:val="008F3C45"/>
    <w:rsid w:val="00906352"/>
    <w:rsid w:val="009218DC"/>
    <w:rsid w:val="0092631A"/>
    <w:rsid w:val="00946B33"/>
    <w:rsid w:val="00947C1D"/>
    <w:rsid w:val="0098019C"/>
    <w:rsid w:val="00983C46"/>
    <w:rsid w:val="0098793F"/>
    <w:rsid w:val="009C3E70"/>
    <w:rsid w:val="009F629F"/>
    <w:rsid w:val="00A14276"/>
    <w:rsid w:val="00A41170"/>
    <w:rsid w:val="00A41544"/>
    <w:rsid w:val="00A52AFC"/>
    <w:rsid w:val="00A564C9"/>
    <w:rsid w:val="00A704A5"/>
    <w:rsid w:val="00A91B33"/>
    <w:rsid w:val="00AC1437"/>
    <w:rsid w:val="00AD222D"/>
    <w:rsid w:val="00AD5C91"/>
    <w:rsid w:val="00AD7B66"/>
    <w:rsid w:val="00B44558"/>
    <w:rsid w:val="00B723A7"/>
    <w:rsid w:val="00B92441"/>
    <w:rsid w:val="00BE592D"/>
    <w:rsid w:val="00C267DE"/>
    <w:rsid w:val="00C32956"/>
    <w:rsid w:val="00C91703"/>
    <w:rsid w:val="00C96FFB"/>
    <w:rsid w:val="00CE6CB4"/>
    <w:rsid w:val="00CF203A"/>
    <w:rsid w:val="00D052F1"/>
    <w:rsid w:val="00D44F96"/>
    <w:rsid w:val="00D46346"/>
    <w:rsid w:val="00D60C98"/>
    <w:rsid w:val="00DA35A1"/>
    <w:rsid w:val="00DA3F7A"/>
    <w:rsid w:val="00DE199F"/>
    <w:rsid w:val="00E44DE8"/>
    <w:rsid w:val="00E6509B"/>
    <w:rsid w:val="00E6578D"/>
    <w:rsid w:val="00E96936"/>
    <w:rsid w:val="00EE654E"/>
    <w:rsid w:val="00F04E3A"/>
    <w:rsid w:val="00F54134"/>
    <w:rsid w:val="00F60C6C"/>
    <w:rsid w:val="00F806FA"/>
    <w:rsid w:val="00FC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263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631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2631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2631A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Małgorzata</cp:lastModifiedBy>
  <cp:revision>2</cp:revision>
  <cp:lastPrinted>2022-05-26T10:22:00Z</cp:lastPrinted>
  <dcterms:created xsi:type="dcterms:W3CDTF">2024-01-04T13:32:00Z</dcterms:created>
  <dcterms:modified xsi:type="dcterms:W3CDTF">2024-01-04T13:32:00Z</dcterms:modified>
</cp:coreProperties>
</file>